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9" w:rsidRDefault="00F247B9" w:rsidP="00043A0A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9C6AA9">
        <w:rPr>
          <w:rStyle w:val="a3"/>
          <w:rFonts w:ascii="Times New Roman" w:hAnsi="Times New Roman" w:cs="Times New Roman"/>
          <w:sz w:val="28"/>
          <w:szCs w:val="28"/>
        </w:rPr>
        <w:t>План работы первичной профсоюзной организации</w:t>
      </w:r>
    </w:p>
    <w:p w:rsidR="009C6AA9" w:rsidRPr="009C6AA9" w:rsidRDefault="00013570" w:rsidP="00043A0A">
      <w:pPr>
        <w:jc w:val="center"/>
        <w:outlineLvl w:val="0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МАОУ ДО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на 2022</w:t>
      </w:r>
      <w:r w:rsidR="00866C6F">
        <w:rPr>
          <w:rStyle w:val="a3"/>
          <w:rFonts w:ascii="Times New Roman" w:hAnsi="Times New Roman" w:cs="Times New Roman"/>
          <w:sz w:val="28"/>
          <w:szCs w:val="28"/>
        </w:rPr>
        <w:t>-202</w:t>
      </w:r>
      <w:r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9C6AA9" w:rsidRPr="009C6AA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6AA9" w:rsidRPr="009C6AA9">
        <w:rPr>
          <w:rStyle w:val="a3"/>
          <w:rFonts w:ascii="Times New Roman" w:hAnsi="Times New Roman" w:cs="Times New Roman"/>
          <w:sz w:val="28"/>
          <w:szCs w:val="28"/>
        </w:rPr>
        <w:t>учебный год</w:t>
      </w:r>
    </w:p>
    <w:p w:rsidR="009C6AA9" w:rsidRPr="009C6AA9" w:rsidRDefault="009C6AA9" w:rsidP="00F247B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91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294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6375"/>
        <w:gridCol w:w="1134"/>
        <w:gridCol w:w="1984"/>
      </w:tblGrid>
      <w:tr w:rsidR="009C6AA9" w:rsidRPr="009C6AA9" w:rsidTr="00013570">
        <w:tc>
          <w:tcPr>
            <w:tcW w:w="434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6375" w:type="dxa"/>
            <w:shd w:val="clear" w:color="auto" w:fill="auto"/>
            <w:hideMark/>
          </w:tcPr>
          <w:p w:rsidR="009C6AA9" w:rsidRPr="001773DC" w:rsidRDefault="009C6AA9" w:rsidP="0001357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Сроки</w:t>
            </w:r>
          </w:p>
        </w:tc>
        <w:tc>
          <w:tcPr>
            <w:tcW w:w="1984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Ответственный</w:t>
            </w:r>
          </w:p>
        </w:tc>
      </w:tr>
      <w:tr w:rsidR="009C6AA9" w:rsidRPr="009C6AA9" w:rsidTr="00013570">
        <w:tc>
          <w:tcPr>
            <w:tcW w:w="9927" w:type="dxa"/>
            <w:gridSpan w:val="4"/>
            <w:shd w:val="clear" w:color="auto" w:fill="auto"/>
            <w:hideMark/>
          </w:tcPr>
          <w:p w:rsidR="009C6AA9" w:rsidRPr="001773DC" w:rsidRDefault="009C6AA9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I. Профсоюзные собрания</w:t>
            </w:r>
          </w:p>
        </w:tc>
      </w:tr>
      <w:tr w:rsidR="009C6AA9" w:rsidRPr="009C6AA9" w:rsidTr="00013570">
        <w:trPr>
          <w:trHeight w:val="690"/>
        </w:trPr>
        <w:tc>
          <w:tcPr>
            <w:tcW w:w="434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</w:t>
            </w:r>
          </w:p>
        </w:tc>
        <w:tc>
          <w:tcPr>
            <w:tcW w:w="6375" w:type="dxa"/>
            <w:shd w:val="clear" w:color="auto" w:fill="auto"/>
            <w:hideMark/>
          </w:tcPr>
          <w:p w:rsidR="009C6AA9" w:rsidRPr="001773DC" w:rsidRDefault="00013570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Утверждение Положений МАОУ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Составление плана работы первичной профсоюзной организации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9C6AA9" w:rsidRPr="001773DC" w:rsidRDefault="00013570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  <w:hideMark/>
          </w:tcPr>
          <w:p w:rsidR="009C6AA9" w:rsidRPr="001773DC" w:rsidRDefault="009C6AA9" w:rsidP="002B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013570">
        <w:trPr>
          <w:trHeight w:val="378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</w:t>
            </w:r>
          </w:p>
        </w:tc>
        <w:tc>
          <w:tcPr>
            <w:tcW w:w="6375" w:type="dxa"/>
            <w:shd w:val="clear" w:color="auto" w:fill="auto"/>
          </w:tcPr>
          <w:p w:rsidR="00043A0A" w:rsidRPr="00043A0A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0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Подведение итогов совместных действий администрации и Первичной Профсоюзной организации по созданию оптимальных условий работы и охраны труда, технической безопасности работников, обучающихся, предупреждение травматизма и профессиональных заболеваний</w:t>
            </w:r>
          </w:p>
        </w:tc>
        <w:tc>
          <w:tcPr>
            <w:tcW w:w="1134" w:type="dxa"/>
            <w:shd w:val="clear" w:color="auto" w:fill="auto"/>
          </w:tcPr>
          <w:p w:rsidR="00043A0A" w:rsidRPr="00043A0A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A0A" w:rsidRPr="00043A0A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0A">
              <w:rPr>
                <w:rFonts w:ascii="Times New Roman" w:eastAsia="Times New Roman" w:hAnsi="Times New Roman" w:cs="Times New Roman"/>
                <w:lang w:eastAsia="ru-RU"/>
              </w:rPr>
              <w:t>Администрация ОУ, профком</w:t>
            </w:r>
          </w:p>
        </w:tc>
      </w:tr>
      <w:tr w:rsidR="00043A0A" w:rsidRPr="009C6AA9" w:rsidTr="00013570">
        <w:trPr>
          <w:trHeight w:val="378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6375" w:type="dxa"/>
            <w:shd w:val="clear" w:color="auto" w:fill="auto"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Информация об исполнении обязательств коллективного договора</w:t>
            </w:r>
          </w:p>
        </w:tc>
        <w:tc>
          <w:tcPr>
            <w:tcW w:w="11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013570">
        <w:tc>
          <w:tcPr>
            <w:tcW w:w="9927" w:type="dxa"/>
            <w:gridSpan w:val="4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II. Заседания профкома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13570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готовности   к 2022 – 2023 </w:t>
            </w:r>
            <w:r w:rsidR="00043A0A"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учебному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профкома 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</w:t>
            </w:r>
          </w:p>
        </w:tc>
        <w:tc>
          <w:tcPr>
            <w:tcW w:w="6375" w:type="dxa"/>
            <w:shd w:val="clear" w:color="auto" w:fill="auto"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согласовании тарификации сотрудников на новый учебный год. </w:t>
            </w:r>
            <w:r w:rsidRPr="001773DC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подготовке к празднику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«День пожилого человека», </w:t>
            </w:r>
          </w:p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учителя»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проведении рейда по объединениям  с целью анализа состояния охраны труда. 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ОУ, профком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</w:t>
            </w:r>
          </w:p>
        </w:tc>
        <w:tc>
          <w:tcPr>
            <w:tcW w:w="6375" w:type="dxa"/>
            <w:shd w:val="clear" w:color="auto" w:fill="auto"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Общероссийских акциях профсоюза</w:t>
            </w:r>
          </w:p>
        </w:tc>
        <w:tc>
          <w:tcPr>
            <w:tcW w:w="11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профсоюза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2.6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согласовании графика отп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="00013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сков работников ОУ на новый 2022-2023</w:t>
            </w: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учебный  год. Об организации и обеспечении членов Профсоюза новогодними подарками. О проведении новогоднего вечера для сотрудников.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</w:t>
            </w:r>
          </w:p>
        </w:tc>
      </w:tr>
      <w:tr w:rsidR="00043A0A" w:rsidRPr="009C6AA9" w:rsidTr="00013570">
        <w:trPr>
          <w:trHeight w:val="212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2.7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проведении Дня здоровья</w:t>
            </w:r>
          </w:p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профком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2.8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проведении ме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роприятий, посвященных праздникам</w:t>
            </w: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февраля, </w:t>
            </w: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 марта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профком</w:t>
            </w:r>
          </w:p>
        </w:tc>
      </w:tr>
      <w:tr w:rsidR="00043A0A" w:rsidRPr="009C6AA9" w:rsidTr="00013570">
        <w:trPr>
          <w:trHeight w:val="694"/>
        </w:trPr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2.9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итогах проверки правильности оформления личных дел и трудовых книжек работников.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профком</w:t>
            </w:r>
          </w:p>
        </w:tc>
      </w:tr>
      <w:tr w:rsidR="00043A0A" w:rsidRPr="009C6AA9" w:rsidTr="00013570">
        <w:tc>
          <w:tcPr>
            <w:tcW w:w="9927" w:type="dxa"/>
            <w:gridSpan w:val="4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III Комиссия по охране труда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Согласование инструкций по охране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профкома, 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3.2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3.3</w:t>
            </w:r>
          </w:p>
        </w:tc>
        <w:tc>
          <w:tcPr>
            <w:tcW w:w="6375" w:type="dxa"/>
            <w:shd w:val="clear" w:color="auto" w:fill="auto"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Консультирование членов профсоюза по охране труда и технике безопасности.</w:t>
            </w:r>
          </w:p>
        </w:tc>
        <w:tc>
          <w:tcPr>
            <w:tcW w:w="11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3.4</w:t>
            </w:r>
          </w:p>
        </w:tc>
        <w:tc>
          <w:tcPr>
            <w:tcW w:w="6375" w:type="dxa"/>
            <w:shd w:val="clear" w:color="auto" w:fill="auto"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 профкома, 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3.5</w:t>
            </w:r>
          </w:p>
        </w:tc>
        <w:tc>
          <w:tcPr>
            <w:tcW w:w="6375" w:type="dxa"/>
            <w:shd w:val="clear" w:color="auto" w:fill="auto"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ходом выполнения Соглашения по охране труда.</w:t>
            </w:r>
          </w:p>
        </w:tc>
        <w:tc>
          <w:tcPr>
            <w:tcW w:w="11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 </w:t>
            </w:r>
          </w:p>
        </w:tc>
        <w:tc>
          <w:tcPr>
            <w:tcW w:w="198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3.6</w:t>
            </w:r>
          </w:p>
        </w:tc>
        <w:tc>
          <w:tcPr>
            <w:tcW w:w="6375" w:type="dxa"/>
            <w:shd w:val="clear" w:color="auto" w:fill="auto"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Проверка дополнительных соглашений к трудовым договорам</w:t>
            </w:r>
          </w:p>
        </w:tc>
        <w:tc>
          <w:tcPr>
            <w:tcW w:w="11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</w:t>
            </w:r>
          </w:p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делопроизводитель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3.7</w:t>
            </w:r>
          </w:p>
        </w:tc>
        <w:tc>
          <w:tcPr>
            <w:tcW w:w="6375" w:type="dxa"/>
            <w:shd w:val="clear" w:color="auto" w:fill="auto"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Проверка перечня документов по охране труда, наличие, хранение, ведение которых организовано в </w:t>
            </w:r>
            <w:r w:rsidR="0001357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МАОУ ДО </w:t>
            </w:r>
            <w:proofErr w:type="spellStart"/>
            <w:r w:rsidR="0001357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ЦРТДиЮ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</w:t>
            </w:r>
          </w:p>
          <w:p w:rsidR="00043A0A" w:rsidRPr="001773DC" w:rsidRDefault="00043A0A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делопроизводитель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3.8</w:t>
            </w:r>
          </w:p>
        </w:tc>
        <w:tc>
          <w:tcPr>
            <w:tcW w:w="6375" w:type="dxa"/>
            <w:shd w:val="clear" w:color="auto" w:fill="auto"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Проверка записей в трудовых книжках, трудовых договорах</w:t>
            </w:r>
          </w:p>
        </w:tc>
        <w:tc>
          <w:tcPr>
            <w:tcW w:w="11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Раз в 6 месяцев</w:t>
            </w:r>
          </w:p>
        </w:tc>
        <w:tc>
          <w:tcPr>
            <w:tcW w:w="198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 профкома, делопроизводитель</w:t>
            </w:r>
          </w:p>
        </w:tc>
      </w:tr>
      <w:tr w:rsidR="00085E93" w:rsidRPr="009C6AA9" w:rsidTr="00013570">
        <w:tc>
          <w:tcPr>
            <w:tcW w:w="434" w:type="dxa"/>
            <w:shd w:val="clear" w:color="auto" w:fill="auto"/>
          </w:tcPr>
          <w:p w:rsidR="00085E93" w:rsidRPr="001773DC" w:rsidRDefault="00085E93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3.9</w:t>
            </w:r>
          </w:p>
        </w:tc>
        <w:tc>
          <w:tcPr>
            <w:tcW w:w="6375" w:type="dxa"/>
            <w:shd w:val="clear" w:color="auto" w:fill="auto"/>
          </w:tcPr>
          <w:p w:rsidR="00085E93" w:rsidRPr="00085E93" w:rsidRDefault="00085E93" w:rsidP="00013570">
            <w:pPr>
              <w:shd w:val="clear" w:color="auto" w:fill="FFFFFF"/>
              <w:spacing w:after="0" w:line="240" w:lineRule="auto"/>
              <w:ind w:left="28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своевременного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рохождения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работниками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обязательного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5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медицинского осмотра.</w:t>
            </w:r>
          </w:p>
          <w:p w:rsidR="00085E93" w:rsidRPr="001773DC" w:rsidRDefault="00085E93" w:rsidP="00013570">
            <w:pPr>
              <w:spacing w:after="0" w:line="240" w:lineRule="auto"/>
              <w:ind w:left="2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5E93" w:rsidRDefault="00085E93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Октябрь</w:t>
            </w:r>
          </w:p>
          <w:p w:rsidR="00085E93" w:rsidRPr="001773DC" w:rsidRDefault="00085E93" w:rsidP="00043A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085E93" w:rsidRPr="001773DC" w:rsidRDefault="00085E93" w:rsidP="0004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Председатель  профкома, Комиссия </w:t>
            </w:r>
            <w:proofErr w:type="gramStart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</w:t>
            </w:r>
          </w:p>
        </w:tc>
      </w:tr>
      <w:tr w:rsidR="00043A0A" w:rsidRPr="009C6AA9" w:rsidTr="00013570">
        <w:tc>
          <w:tcPr>
            <w:tcW w:w="9927" w:type="dxa"/>
            <w:gridSpan w:val="4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IV. Культурно-массовая работа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4.1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Планирование работы на год. Составление перечня юбилейных, праздничных и знаменательных дат членов профсоюза.</w:t>
            </w:r>
          </w:p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поздравления именинников, юбиляров </w:t>
            </w:r>
          </w:p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Приглашение на празднование ветеранов педагогического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  <w:p w:rsidR="00043A0A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 </w:t>
            </w:r>
          </w:p>
          <w:p w:rsidR="00085E93" w:rsidRDefault="00085E93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85E93" w:rsidRPr="001773DC" w:rsidRDefault="00085E93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Профком</w:t>
            </w:r>
          </w:p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4.2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«Новогоднего огонька» для работников ОУ.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Профком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4.3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Дня здоровья для работников ОУ и их семей.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Профком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4.4</w:t>
            </w:r>
          </w:p>
        </w:tc>
        <w:tc>
          <w:tcPr>
            <w:tcW w:w="6375" w:type="dxa"/>
            <w:shd w:val="clear" w:color="auto" w:fill="auto"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общероссийских профсоюзных акциях</w:t>
            </w:r>
          </w:p>
        </w:tc>
        <w:tc>
          <w:tcPr>
            <w:tcW w:w="113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Члены профкома</w:t>
            </w:r>
          </w:p>
        </w:tc>
      </w:tr>
      <w:tr w:rsidR="00043A0A" w:rsidRPr="009C6AA9" w:rsidTr="00013570">
        <w:tc>
          <w:tcPr>
            <w:tcW w:w="9927" w:type="dxa"/>
            <w:gridSpan w:val="4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V Информационная работа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5.1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Обновление материала в «Профсоюзном уголке». Информирование членов профсоюза о решениях вышестоящих профсоюзных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  <w:tr w:rsidR="00043A0A" w:rsidRPr="009C6AA9" w:rsidTr="00013570">
        <w:tc>
          <w:tcPr>
            <w:tcW w:w="4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5.2</w:t>
            </w:r>
          </w:p>
        </w:tc>
        <w:tc>
          <w:tcPr>
            <w:tcW w:w="6375" w:type="dxa"/>
            <w:shd w:val="clear" w:color="auto" w:fill="auto"/>
            <w:hideMark/>
          </w:tcPr>
          <w:p w:rsidR="00043A0A" w:rsidRPr="001773DC" w:rsidRDefault="00043A0A" w:rsidP="0001357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Размещение и публикация профсоюзных заметок, новостей, побед на сайте ОУ</w:t>
            </w:r>
          </w:p>
        </w:tc>
        <w:tc>
          <w:tcPr>
            <w:tcW w:w="113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043A0A" w:rsidRPr="001773DC" w:rsidRDefault="00043A0A" w:rsidP="000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73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профкома</w:t>
            </w:r>
          </w:p>
        </w:tc>
      </w:tr>
    </w:tbl>
    <w:p w:rsidR="00F247B9" w:rsidRPr="00F247B9" w:rsidRDefault="00F247B9" w:rsidP="00F247B9">
      <w:pPr>
        <w:jc w:val="center"/>
        <w:rPr>
          <w:b/>
          <w:sz w:val="24"/>
          <w:szCs w:val="28"/>
        </w:rPr>
      </w:pPr>
    </w:p>
    <w:p w:rsidR="00F247B9" w:rsidRDefault="00F247B9" w:rsidP="00F247B9"/>
    <w:p w:rsidR="00F247B9" w:rsidRDefault="00F247B9"/>
    <w:sectPr w:rsidR="00F247B9" w:rsidSect="001773D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64"/>
    <w:rsid w:val="00013570"/>
    <w:rsid w:val="00043A0A"/>
    <w:rsid w:val="00085E93"/>
    <w:rsid w:val="000D4F2B"/>
    <w:rsid w:val="001420E7"/>
    <w:rsid w:val="00147528"/>
    <w:rsid w:val="001773DC"/>
    <w:rsid w:val="002B4B87"/>
    <w:rsid w:val="002E0411"/>
    <w:rsid w:val="00471D9D"/>
    <w:rsid w:val="00772B60"/>
    <w:rsid w:val="007A03CE"/>
    <w:rsid w:val="00842764"/>
    <w:rsid w:val="00866C6F"/>
    <w:rsid w:val="008F66B6"/>
    <w:rsid w:val="0090091B"/>
    <w:rsid w:val="00907426"/>
    <w:rsid w:val="009A6641"/>
    <w:rsid w:val="009C6AA9"/>
    <w:rsid w:val="00B20A32"/>
    <w:rsid w:val="00C74C25"/>
    <w:rsid w:val="00DC405C"/>
    <w:rsid w:val="00EA3713"/>
    <w:rsid w:val="00F2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47B9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04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4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4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DBD69-EFC0-479E-9FFC-BB18DCDC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User1</cp:lastModifiedBy>
  <cp:revision>19</cp:revision>
  <cp:lastPrinted>2022-09-06T07:15:00Z</cp:lastPrinted>
  <dcterms:created xsi:type="dcterms:W3CDTF">2016-09-15T09:17:00Z</dcterms:created>
  <dcterms:modified xsi:type="dcterms:W3CDTF">2022-09-06T07:16:00Z</dcterms:modified>
</cp:coreProperties>
</file>